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7A" w:rsidRDefault="009B497A" w:rsidP="009B497A">
      <w:pPr>
        <w:spacing w:after="0" w:line="360" w:lineRule="auto"/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Koszalin, dnia </w:t>
      </w:r>
      <w:r w:rsidR="0083559E">
        <w:rPr>
          <w:rFonts w:ascii="Arial Narrow" w:hAnsi="Arial Narrow"/>
          <w:b/>
          <w:sz w:val="20"/>
          <w:szCs w:val="20"/>
        </w:rPr>
        <w:t xml:space="preserve"> 14</w:t>
      </w:r>
      <w:r>
        <w:rPr>
          <w:rFonts w:ascii="Arial Narrow" w:hAnsi="Arial Narrow"/>
          <w:b/>
          <w:sz w:val="20"/>
          <w:szCs w:val="20"/>
        </w:rPr>
        <w:t>.11.2016 r.</w:t>
      </w:r>
    </w:p>
    <w:p w:rsidR="009B497A" w:rsidRDefault="009B497A" w:rsidP="009B497A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9B497A" w:rsidRDefault="009B497A" w:rsidP="009B497A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9B497A" w:rsidRDefault="009B497A" w:rsidP="009B497A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9B497A" w:rsidRPr="00796AC0" w:rsidRDefault="009B497A" w:rsidP="009B497A">
      <w:pPr>
        <w:spacing w:after="0"/>
        <w:ind w:left="4956" w:hanging="49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6"/>
          <w:szCs w:val="26"/>
        </w:rPr>
        <w:t>Wy</w:t>
      </w:r>
      <w:r w:rsidR="00F25588">
        <w:rPr>
          <w:rFonts w:ascii="Arial Narrow" w:hAnsi="Arial Narrow"/>
          <w:sz w:val="26"/>
          <w:szCs w:val="26"/>
        </w:rPr>
        <w:t>kaz tematów prac dyplomowych zatwierdzonych</w:t>
      </w:r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9B497A" w:rsidRDefault="009B497A" w:rsidP="009B497A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 w:rsidRPr="00BF4CDE">
        <w:rPr>
          <w:rFonts w:ascii="Arial Narrow" w:hAnsi="Arial Narrow"/>
          <w:b/>
          <w:sz w:val="26"/>
          <w:szCs w:val="26"/>
          <w:u w:val="single"/>
        </w:rPr>
        <w:t>Mechanika i Budowa Maszyn</w:t>
      </w:r>
      <w:r>
        <w:rPr>
          <w:rFonts w:ascii="Arial Narrow" w:hAnsi="Arial Narrow"/>
          <w:b/>
          <w:sz w:val="26"/>
          <w:szCs w:val="26"/>
          <w:u w:val="single"/>
        </w:rPr>
        <w:t xml:space="preserve"> w dniu </w:t>
      </w:r>
      <w:r w:rsidR="0083559E">
        <w:rPr>
          <w:rFonts w:ascii="Arial Narrow" w:hAnsi="Arial Narrow"/>
          <w:b/>
          <w:sz w:val="26"/>
          <w:szCs w:val="26"/>
          <w:u w:val="single"/>
        </w:rPr>
        <w:t>15</w:t>
      </w:r>
      <w:r>
        <w:rPr>
          <w:rFonts w:ascii="Arial Narrow" w:hAnsi="Arial Narrow"/>
          <w:b/>
          <w:sz w:val="26"/>
          <w:szCs w:val="26"/>
          <w:u w:val="single"/>
        </w:rPr>
        <w:t>.11.</w:t>
      </w:r>
      <w:bookmarkStart w:id="0" w:name="_GoBack"/>
      <w:bookmarkEnd w:id="0"/>
      <w:r>
        <w:rPr>
          <w:rFonts w:ascii="Arial Narrow" w:hAnsi="Arial Narrow"/>
          <w:b/>
          <w:sz w:val="26"/>
          <w:szCs w:val="26"/>
          <w:u w:val="single"/>
        </w:rPr>
        <w:t>2016 r.</w:t>
      </w:r>
    </w:p>
    <w:p w:rsidR="009B497A" w:rsidRDefault="009B497A" w:rsidP="009B497A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209"/>
        <w:tblW w:w="10206" w:type="dxa"/>
        <w:tblLayout w:type="fixed"/>
        <w:tblLook w:val="01E0"/>
      </w:tblPr>
      <w:tblGrid>
        <w:gridCol w:w="454"/>
        <w:gridCol w:w="5642"/>
        <w:gridCol w:w="708"/>
        <w:gridCol w:w="1242"/>
        <w:gridCol w:w="2160"/>
      </w:tblGrid>
      <w:tr w:rsidR="009B497A" w:rsidRPr="0040384C" w:rsidTr="004728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7A" w:rsidRPr="00BB5200" w:rsidRDefault="009B497A" w:rsidP="001D25B9">
            <w:pPr>
              <w:ind w:left="393"/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7A" w:rsidRDefault="009B497A" w:rsidP="001D25B9">
            <w:pPr>
              <w:jc w:val="center"/>
            </w:pPr>
            <w:r w:rsidRPr="00433A9A">
              <w:rPr>
                <w:rFonts w:ascii="Arial Narrow" w:hAnsi="Arial Narrow"/>
                <w:b/>
                <w:sz w:val="22"/>
                <w:szCs w:val="22"/>
              </w:rPr>
              <w:t>Temat pracy dyplomowej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Pr="00500EE6" w:rsidRDefault="009B497A" w:rsidP="001D25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Stopień studiów</w:t>
            </w:r>
          </w:p>
          <w:p w:rsidR="009B497A" w:rsidRPr="00500EE6" w:rsidRDefault="009B497A" w:rsidP="001D25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[I/II]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Pr="00446265" w:rsidRDefault="009B497A" w:rsidP="001D25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Specjalność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7A" w:rsidRPr="00446265" w:rsidRDefault="009B497A" w:rsidP="001D25B9">
            <w:pPr>
              <w:jc w:val="center"/>
              <w:rPr>
                <w:rFonts w:ascii="Arial Narrow" w:hAnsi="Arial Narrow"/>
              </w:rPr>
            </w:pPr>
            <w:r w:rsidRPr="00446265">
              <w:rPr>
                <w:rFonts w:ascii="Arial Narrow" w:hAnsi="Arial Narrow"/>
                <w:b/>
              </w:rPr>
              <w:t>Opiekun/Promotor</w:t>
            </w:r>
          </w:p>
        </w:tc>
      </w:tr>
      <w:tr w:rsidR="009B497A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7A" w:rsidRPr="005E6F07" w:rsidRDefault="009B497A" w:rsidP="001D2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7A" w:rsidRDefault="009B497A" w:rsidP="001D25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Opracowanie i weryfikacja hybrydowej metody obróbki powierzchni o zmiennej krzywiźnie łączącej zabiegi frezowania, skanowania i szlifowania.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7A" w:rsidRDefault="009B497A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inż. Jan Baran </w:t>
            </w:r>
          </w:p>
        </w:tc>
      </w:tr>
      <w:tr w:rsidR="009B497A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7A" w:rsidRPr="005E6F07" w:rsidRDefault="009B497A" w:rsidP="001D2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7A" w:rsidRDefault="009B497A" w:rsidP="001D25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i wykonanie sondy stykowej do mini frezarki CNC</w:t>
            </w:r>
            <w:r w:rsidR="00B75CDC">
              <w:rPr>
                <w:rFonts w:ascii="Arial Narrow" w:hAnsi="Arial Narrow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7A" w:rsidRDefault="009B497A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Jan Baran</w:t>
            </w:r>
          </w:p>
        </w:tc>
      </w:tr>
      <w:tr w:rsidR="009B497A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7A" w:rsidRPr="005E6F07" w:rsidRDefault="009B497A" w:rsidP="001D2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7A" w:rsidRDefault="009B497A" w:rsidP="001D25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i wykonanie frezarki CNC do obróbki drewna i tworzyw sztucznych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7A" w:rsidRDefault="009B497A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Jan Baran</w:t>
            </w:r>
          </w:p>
        </w:tc>
      </w:tr>
      <w:tr w:rsidR="009B497A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7A" w:rsidRPr="005E6F07" w:rsidRDefault="009B497A" w:rsidP="001D2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maszyny współrzędnościowej sterowanej numerycznie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Jan Baran</w:t>
            </w:r>
          </w:p>
        </w:tc>
      </w:tr>
      <w:tr w:rsidR="001A7288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88" w:rsidRPr="005E6F07" w:rsidRDefault="001A7288" w:rsidP="001A72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8" w:rsidRDefault="001A7288" w:rsidP="001A728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konstrukcyjny kartoniarki jednostkowej do pakowania butelek o pojemności 10 ml w opakowania kartonowe</w:t>
            </w:r>
            <w:r w:rsidR="00B75CDC">
              <w:rPr>
                <w:rFonts w:ascii="Arial Narrow" w:hAnsi="Arial Narrow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8" w:rsidRPr="00874C04" w:rsidRDefault="001A7288" w:rsidP="001A72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8" w:rsidRPr="00874C04" w:rsidRDefault="001A7288" w:rsidP="001A728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8" w:rsidRPr="001A7288" w:rsidRDefault="001A7288" w:rsidP="001A7288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874C04">
              <w:rPr>
                <w:rFonts w:ascii="Arial Narrow" w:hAnsi="Arial Narrow"/>
                <w:lang w:val="en-US"/>
              </w:rPr>
              <w:t>prof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 xml:space="preserve">. </w:t>
            </w:r>
            <w:proofErr w:type="spellStart"/>
            <w:r w:rsidRPr="00874C04">
              <w:rPr>
                <w:rFonts w:ascii="Arial Narrow" w:hAnsi="Arial Narrow"/>
                <w:lang w:val="en-US"/>
              </w:rPr>
              <w:t>nz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 xml:space="preserve">. </w:t>
            </w:r>
            <w:proofErr w:type="spellStart"/>
            <w:r w:rsidRPr="00874C04">
              <w:rPr>
                <w:rFonts w:ascii="Arial Narrow" w:hAnsi="Arial Narrow"/>
                <w:lang w:val="en-US"/>
              </w:rPr>
              <w:t>dr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 xml:space="preserve"> hab. </w:t>
            </w:r>
            <w:proofErr w:type="spellStart"/>
            <w:r w:rsidRPr="00874C04">
              <w:rPr>
                <w:rFonts w:ascii="Arial Narrow" w:hAnsi="Arial Narrow"/>
                <w:lang w:val="en-US"/>
              </w:rPr>
              <w:t>inż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>.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Tadeusz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Bil</w:t>
            </w:r>
            <w:proofErr w:type="spellEnd"/>
          </w:p>
        </w:tc>
      </w:tr>
      <w:tr w:rsidR="001A7288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88" w:rsidRPr="005E6F07" w:rsidRDefault="001A7288" w:rsidP="001A72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8" w:rsidRPr="001A7288" w:rsidRDefault="001A7288" w:rsidP="001A7288">
            <w:pPr>
              <w:jc w:val="both"/>
              <w:rPr>
                <w:rFonts w:ascii="Arial Narrow" w:hAnsi="Arial Narrow"/>
              </w:rPr>
            </w:pPr>
            <w:r w:rsidRPr="001A7288">
              <w:rPr>
                <w:rFonts w:ascii="Arial Narrow" w:hAnsi="Arial Narrow"/>
              </w:rPr>
              <w:t xml:space="preserve">Projekt konstrukcyjny </w:t>
            </w:r>
            <w:proofErr w:type="spellStart"/>
            <w:r w:rsidRPr="001A7288">
              <w:rPr>
                <w:rFonts w:ascii="Arial Narrow" w:hAnsi="Arial Narrow"/>
              </w:rPr>
              <w:t>nalewarki</w:t>
            </w:r>
            <w:proofErr w:type="spellEnd"/>
            <w:r w:rsidRPr="001A7288">
              <w:rPr>
                <w:rFonts w:ascii="Arial Narrow" w:hAnsi="Arial Narrow"/>
              </w:rPr>
              <w:t xml:space="preserve"> dozująco – zamykającej do butelek o pojemności 10 ml</w:t>
            </w:r>
            <w:r w:rsidR="00B75CDC">
              <w:rPr>
                <w:rFonts w:ascii="Arial Narrow" w:hAnsi="Arial Narrow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8" w:rsidRPr="001A7288" w:rsidRDefault="001A7288" w:rsidP="001A72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8" w:rsidRPr="001A7288" w:rsidRDefault="001A7288" w:rsidP="001A728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8" w:rsidRPr="001A7288" w:rsidRDefault="001A7288" w:rsidP="001A7288">
            <w:pPr>
              <w:jc w:val="center"/>
              <w:rPr>
                <w:rFonts w:ascii="Arial Narrow" w:hAnsi="Arial Narrow"/>
              </w:rPr>
            </w:pPr>
            <w:proofErr w:type="spellStart"/>
            <w:r w:rsidRPr="00874C04">
              <w:rPr>
                <w:rFonts w:ascii="Arial Narrow" w:hAnsi="Arial Narrow"/>
                <w:lang w:val="en-US"/>
              </w:rPr>
              <w:t>prof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 xml:space="preserve">. </w:t>
            </w:r>
            <w:proofErr w:type="spellStart"/>
            <w:r w:rsidRPr="00874C04">
              <w:rPr>
                <w:rFonts w:ascii="Arial Narrow" w:hAnsi="Arial Narrow"/>
                <w:lang w:val="en-US"/>
              </w:rPr>
              <w:t>nz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 xml:space="preserve">. </w:t>
            </w:r>
            <w:proofErr w:type="spellStart"/>
            <w:r w:rsidRPr="00874C04">
              <w:rPr>
                <w:rFonts w:ascii="Arial Narrow" w:hAnsi="Arial Narrow"/>
                <w:lang w:val="en-US"/>
              </w:rPr>
              <w:t>dr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 xml:space="preserve"> hab. </w:t>
            </w:r>
            <w:proofErr w:type="spellStart"/>
            <w:r w:rsidRPr="00874C04">
              <w:rPr>
                <w:rFonts w:ascii="Arial Narrow" w:hAnsi="Arial Narrow"/>
                <w:lang w:val="en-US"/>
              </w:rPr>
              <w:t>inż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>.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Tadeusz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Bil</w:t>
            </w:r>
            <w:proofErr w:type="spellEnd"/>
          </w:p>
        </w:tc>
      </w:tr>
      <w:tr w:rsidR="001A7288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88" w:rsidRPr="005E6F07" w:rsidRDefault="001A7288" w:rsidP="001A72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8" w:rsidRPr="001A7288" w:rsidRDefault="001A7288" w:rsidP="001A728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konstrukcyjny maszyny pakującej kartoniki zawierające butelki o pojemności 10 ml w opakowanie zbiorcze</w:t>
            </w:r>
            <w:r w:rsidR="00B75CDC">
              <w:rPr>
                <w:rFonts w:ascii="Arial Narrow" w:hAnsi="Arial Narrow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8" w:rsidRPr="001A7288" w:rsidRDefault="001A7288" w:rsidP="001A72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8" w:rsidRPr="001A7288" w:rsidRDefault="001A7288" w:rsidP="001A728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8" w:rsidRPr="001A7288" w:rsidRDefault="001A7288" w:rsidP="001A7288">
            <w:pPr>
              <w:jc w:val="center"/>
              <w:rPr>
                <w:rFonts w:ascii="Arial Narrow" w:hAnsi="Arial Narrow"/>
              </w:rPr>
            </w:pPr>
            <w:proofErr w:type="spellStart"/>
            <w:r w:rsidRPr="00874C04">
              <w:rPr>
                <w:rFonts w:ascii="Arial Narrow" w:hAnsi="Arial Narrow"/>
                <w:lang w:val="en-US"/>
              </w:rPr>
              <w:t>prof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 xml:space="preserve">. </w:t>
            </w:r>
            <w:proofErr w:type="spellStart"/>
            <w:r w:rsidRPr="00874C04">
              <w:rPr>
                <w:rFonts w:ascii="Arial Narrow" w:hAnsi="Arial Narrow"/>
                <w:lang w:val="en-US"/>
              </w:rPr>
              <w:t>nz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 xml:space="preserve">. </w:t>
            </w:r>
            <w:proofErr w:type="spellStart"/>
            <w:r w:rsidRPr="00874C04">
              <w:rPr>
                <w:rFonts w:ascii="Arial Narrow" w:hAnsi="Arial Narrow"/>
                <w:lang w:val="en-US"/>
              </w:rPr>
              <w:t>dr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 xml:space="preserve"> hab. </w:t>
            </w:r>
            <w:proofErr w:type="spellStart"/>
            <w:r w:rsidRPr="00874C04">
              <w:rPr>
                <w:rFonts w:ascii="Arial Narrow" w:hAnsi="Arial Narrow"/>
                <w:lang w:val="en-US"/>
              </w:rPr>
              <w:t>inż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>.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Tadeusz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Bil</w:t>
            </w:r>
            <w:proofErr w:type="spellEnd"/>
          </w:p>
        </w:tc>
      </w:tr>
      <w:tr w:rsidR="009B497A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7A" w:rsidRPr="005E6F07" w:rsidRDefault="009B497A" w:rsidP="001D2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robota montażowego do łączenia części maszyn typu wał-tulejka</w:t>
            </w:r>
            <w:r w:rsidR="00B75CDC">
              <w:rPr>
                <w:rFonts w:ascii="Arial Narrow" w:hAnsi="Arial Narrow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Jerzy Chudy</w:t>
            </w:r>
          </w:p>
        </w:tc>
      </w:tr>
      <w:tr w:rsidR="009B497A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7A" w:rsidRPr="005E6F07" w:rsidRDefault="009B497A" w:rsidP="001D2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konstrukcyjny hydraulicznego podnośnika do motocykli</w:t>
            </w:r>
            <w:r w:rsidR="00B75CDC">
              <w:rPr>
                <w:rFonts w:ascii="Arial Narrow" w:hAnsi="Arial Narrow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Jerzy Chudy</w:t>
            </w:r>
          </w:p>
        </w:tc>
      </w:tr>
      <w:tr w:rsidR="009B497A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7A" w:rsidRPr="005E6F07" w:rsidRDefault="009B497A" w:rsidP="001D2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47287F" w:rsidP="001D25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narzędzia do wykrawania otworów w płytowym wymienniku ciepła</w:t>
            </w:r>
            <w:r w:rsidR="00B75CDC">
              <w:rPr>
                <w:rFonts w:ascii="Arial Narrow" w:hAnsi="Arial Narrow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47287F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47287F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Krzysztof Kukiełka</w:t>
            </w:r>
          </w:p>
        </w:tc>
      </w:tr>
      <w:tr w:rsidR="009B497A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7A" w:rsidRPr="005E6F07" w:rsidRDefault="009B497A" w:rsidP="001D2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47287F" w:rsidP="001D25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konstrukcyjny ramy rowerowej.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47287F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47287F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inż. Radosław Patyk </w:t>
            </w:r>
          </w:p>
        </w:tc>
      </w:tr>
      <w:tr w:rsidR="00341B4A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4A" w:rsidRPr="005E6F07" w:rsidRDefault="00341B4A" w:rsidP="001D2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A" w:rsidRDefault="00341B4A" w:rsidP="001D25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Badania wpływu energii liniowej spawania stali stopowych na zmiany pola</w:t>
            </w:r>
            <w:r w:rsidR="0050497B">
              <w:rPr>
                <w:rFonts w:ascii="Arial Narrow" w:hAnsi="Arial Narrow"/>
              </w:rPr>
              <w:t xml:space="preserve"> przekroju</w:t>
            </w:r>
            <w:r>
              <w:rPr>
                <w:rFonts w:ascii="Arial Narrow" w:hAnsi="Arial Narrow"/>
              </w:rPr>
              <w:t xml:space="preserve"> poprzecznego spoin czołowych</w:t>
            </w:r>
            <w:r w:rsidR="00B75CDC">
              <w:rPr>
                <w:rFonts w:ascii="Arial Narrow" w:hAnsi="Arial Narrow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A" w:rsidRDefault="00341B4A" w:rsidP="001D25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A" w:rsidRDefault="00341B4A" w:rsidP="001D25B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A" w:rsidRDefault="00716B5A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341B4A">
              <w:rPr>
                <w:rFonts w:ascii="Arial Narrow" w:hAnsi="Arial Narrow"/>
              </w:rPr>
              <w:t>rof. dr hab. inż. Jarosław Plichta</w:t>
            </w:r>
          </w:p>
        </w:tc>
      </w:tr>
      <w:tr w:rsidR="00B75CDC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DC" w:rsidRPr="005E6F07" w:rsidRDefault="00B75CDC" w:rsidP="00B75C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C" w:rsidRDefault="00B75CDC" w:rsidP="00B75CD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Badania wpływu energii liniowej spawania stali stopowych na zmiany pola</w:t>
            </w:r>
            <w:r w:rsidR="0050497B">
              <w:rPr>
                <w:rFonts w:ascii="Arial Narrow" w:hAnsi="Arial Narrow"/>
              </w:rPr>
              <w:t xml:space="preserve"> przekroju</w:t>
            </w:r>
            <w:r>
              <w:rPr>
                <w:rFonts w:ascii="Arial Narrow" w:hAnsi="Arial Narrow"/>
              </w:rPr>
              <w:t xml:space="preserve"> poprzecznego spoin pachwinowych.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C" w:rsidRDefault="00B75CDC" w:rsidP="00B75C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C" w:rsidRDefault="00B75CDC" w:rsidP="00B75CD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C" w:rsidRDefault="00716B5A" w:rsidP="00B75C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B75CDC">
              <w:rPr>
                <w:rFonts w:ascii="Arial Narrow" w:hAnsi="Arial Narrow"/>
              </w:rPr>
              <w:t>rof. dr hab. inż. Jarosław Plichta</w:t>
            </w:r>
          </w:p>
        </w:tc>
      </w:tr>
      <w:tr w:rsidR="00B75CDC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DC" w:rsidRPr="005E6F07" w:rsidRDefault="00B75CDC" w:rsidP="00B75C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C" w:rsidRDefault="00B75CDC" w:rsidP="00B75CD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modyfikacji konstrukcyjnej wygładzarki rotacyjnej do obróbki </w:t>
            </w:r>
            <w:proofErr w:type="spellStart"/>
            <w:r>
              <w:rPr>
                <w:rFonts w:ascii="Arial Narrow" w:hAnsi="Arial Narrow"/>
              </w:rPr>
              <w:t>wibro-ściernej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C" w:rsidRDefault="00A25366" w:rsidP="00B75C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C" w:rsidRDefault="00B75CDC" w:rsidP="00B75CD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C" w:rsidRDefault="00716B5A" w:rsidP="00B75C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B75CDC">
              <w:rPr>
                <w:rFonts w:ascii="Arial Narrow" w:hAnsi="Arial Narrow"/>
              </w:rPr>
              <w:t>rof. dr hab. inż. Jarosław Plichta</w:t>
            </w:r>
          </w:p>
        </w:tc>
      </w:tr>
      <w:tr w:rsidR="00B75CDC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DC" w:rsidRPr="005E6F07" w:rsidRDefault="00B75CDC" w:rsidP="00B75C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C" w:rsidRDefault="00B75CDC" w:rsidP="00B75CD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modernizacji prototypowej drukarki 3D pracującej metodą FDM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C" w:rsidRDefault="00716B5A" w:rsidP="00B75C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C" w:rsidRDefault="00B75CDC" w:rsidP="00B75CD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C" w:rsidRDefault="00716B5A" w:rsidP="00B75C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B75CDC">
              <w:rPr>
                <w:rFonts w:ascii="Arial Narrow" w:hAnsi="Arial Narrow"/>
              </w:rPr>
              <w:t>rof. dr hab. inż. Jarosław Plichta</w:t>
            </w:r>
          </w:p>
        </w:tc>
      </w:tr>
      <w:tr w:rsidR="00716B5A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A" w:rsidRPr="005E6F07" w:rsidRDefault="00716B5A" w:rsidP="001D2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A" w:rsidRDefault="00716B5A" w:rsidP="001D25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Analiza porównawcza sposobów programowania obróbki na obrabiarkach CNC w systemach </w:t>
            </w:r>
            <w:proofErr w:type="spellStart"/>
            <w:r>
              <w:rPr>
                <w:rFonts w:ascii="Arial Narrow" w:hAnsi="Arial Narrow"/>
              </w:rPr>
              <w:t>Generic-HAAS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Handeheim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A" w:rsidRDefault="00716B5A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A" w:rsidRDefault="00716B5A" w:rsidP="001D25B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A" w:rsidRDefault="00716B5A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 hab. inż. Jarosław Plichta</w:t>
            </w:r>
          </w:p>
        </w:tc>
      </w:tr>
      <w:tr w:rsidR="00B0376E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E" w:rsidRPr="005E6F07" w:rsidRDefault="00B0376E" w:rsidP="001D2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E" w:rsidRDefault="00B0376E" w:rsidP="001D25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Analiza odkształceń podłużnic samochodowych oraz ich wpływ na strefę kontrolowanego zgniotu w systemie </w:t>
            </w:r>
            <w:proofErr w:type="spellStart"/>
            <w:r>
              <w:rPr>
                <w:rFonts w:ascii="Arial Narrow" w:hAnsi="Arial Narrow"/>
              </w:rPr>
              <w:t>Ansys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E" w:rsidRDefault="00B0376E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E" w:rsidRDefault="00B0376E" w:rsidP="001D25B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sz w:val="12"/>
                <w:szCs w:val="12"/>
              </w:rPr>
              <w:t>POiUT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E" w:rsidRDefault="00B0376E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Łukasz Rypina</w:t>
            </w:r>
          </w:p>
        </w:tc>
      </w:tr>
      <w:tr w:rsidR="009B497A" w:rsidRPr="005E6F07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7A" w:rsidRPr="005E6F07" w:rsidRDefault="009B497A" w:rsidP="001D2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47287F" w:rsidP="001D25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układu odzysku ciepła z hali produkcyjnej.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874C04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874C04" w:rsidP="001D25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Małgorzata Sikora</w:t>
            </w:r>
          </w:p>
        </w:tc>
      </w:tr>
      <w:tr w:rsidR="009B497A" w:rsidRPr="00874C04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7A" w:rsidRPr="005E6F07" w:rsidRDefault="009B497A" w:rsidP="001D2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874C04" w:rsidP="001D25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Zastosowanie metody </w:t>
            </w:r>
            <w:proofErr w:type="spellStart"/>
            <w:r>
              <w:rPr>
                <w:rFonts w:ascii="Arial Narrow" w:hAnsi="Arial Narrow"/>
              </w:rPr>
              <w:t>Taguchiego</w:t>
            </w:r>
            <w:proofErr w:type="spellEnd"/>
            <w:r>
              <w:rPr>
                <w:rFonts w:ascii="Arial Narrow" w:hAnsi="Arial Narrow"/>
              </w:rPr>
              <w:t xml:space="preserve"> do optymalizacji jakości obróbki w procesie skrawania</w:t>
            </w:r>
            <w:r w:rsidR="00B75CDC">
              <w:rPr>
                <w:rFonts w:ascii="Arial Narrow" w:hAnsi="Arial Narrow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Default="009B497A" w:rsidP="001D25B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A" w:rsidRPr="00874C04" w:rsidRDefault="00874C04" w:rsidP="001D25B9">
            <w:pPr>
              <w:jc w:val="center"/>
              <w:rPr>
                <w:rFonts w:ascii="Arial Narrow" w:hAnsi="Arial Narrow"/>
              </w:rPr>
            </w:pPr>
            <w:proofErr w:type="spellStart"/>
            <w:r w:rsidRPr="00874C04">
              <w:rPr>
                <w:rFonts w:ascii="Arial Narrow" w:hAnsi="Arial Narrow"/>
                <w:lang w:val="en-US"/>
              </w:rPr>
              <w:t>prof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 xml:space="preserve">. </w:t>
            </w:r>
            <w:proofErr w:type="spellStart"/>
            <w:r w:rsidRPr="00874C04">
              <w:rPr>
                <w:rFonts w:ascii="Arial Narrow" w:hAnsi="Arial Narrow"/>
                <w:lang w:val="en-US"/>
              </w:rPr>
              <w:t>nz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 xml:space="preserve">. </w:t>
            </w:r>
            <w:proofErr w:type="spellStart"/>
            <w:r w:rsidRPr="00874C04">
              <w:rPr>
                <w:rFonts w:ascii="Arial Narrow" w:hAnsi="Arial Narrow"/>
                <w:lang w:val="en-US"/>
              </w:rPr>
              <w:t>dr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 xml:space="preserve"> hab. </w:t>
            </w:r>
            <w:proofErr w:type="spellStart"/>
            <w:r w:rsidRPr="00874C04">
              <w:rPr>
                <w:rFonts w:ascii="Arial Narrow" w:hAnsi="Arial Narrow"/>
                <w:lang w:val="en-US"/>
              </w:rPr>
              <w:t>inż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 xml:space="preserve">. </w:t>
            </w:r>
            <w:r w:rsidRPr="00874C04">
              <w:rPr>
                <w:rFonts w:ascii="Arial Narrow" w:hAnsi="Arial Narrow"/>
              </w:rPr>
              <w:t>Anna Zawada-Tomkiewicz</w:t>
            </w:r>
          </w:p>
        </w:tc>
      </w:tr>
      <w:tr w:rsidR="00874C04" w:rsidRPr="00874C04" w:rsidTr="0047287F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04" w:rsidRPr="00874C04" w:rsidRDefault="00874C04" w:rsidP="001D2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4" w:rsidRPr="00874C04" w:rsidRDefault="00874C04" w:rsidP="001D25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Zastosowanie optymalizacji operacji obróbkowych dla wybranej klasy przedmiotów obrabianych</w:t>
            </w:r>
            <w:r w:rsidR="00B75CDC">
              <w:rPr>
                <w:rFonts w:ascii="Arial Narrow" w:hAnsi="Arial Narrow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4" w:rsidRPr="00874C04" w:rsidRDefault="00874C04" w:rsidP="001D25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4" w:rsidRPr="00874C04" w:rsidRDefault="00874C04" w:rsidP="001D25B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4" w:rsidRPr="00874C04" w:rsidRDefault="00874C04" w:rsidP="001D25B9">
            <w:pPr>
              <w:jc w:val="center"/>
              <w:rPr>
                <w:rFonts w:ascii="Arial Narrow" w:hAnsi="Arial Narrow"/>
              </w:rPr>
            </w:pPr>
            <w:proofErr w:type="spellStart"/>
            <w:r w:rsidRPr="00874C04">
              <w:rPr>
                <w:rFonts w:ascii="Arial Narrow" w:hAnsi="Arial Narrow"/>
                <w:lang w:val="en-US"/>
              </w:rPr>
              <w:t>prof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 xml:space="preserve">. </w:t>
            </w:r>
            <w:proofErr w:type="spellStart"/>
            <w:r w:rsidRPr="00874C04">
              <w:rPr>
                <w:rFonts w:ascii="Arial Narrow" w:hAnsi="Arial Narrow"/>
                <w:lang w:val="en-US"/>
              </w:rPr>
              <w:t>nz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 xml:space="preserve">. </w:t>
            </w:r>
            <w:proofErr w:type="spellStart"/>
            <w:r w:rsidRPr="00874C04">
              <w:rPr>
                <w:rFonts w:ascii="Arial Narrow" w:hAnsi="Arial Narrow"/>
                <w:lang w:val="en-US"/>
              </w:rPr>
              <w:t>dr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 xml:space="preserve"> hab. </w:t>
            </w:r>
            <w:proofErr w:type="spellStart"/>
            <w:r w:rsidRPr="00874C04">
              <w:rPr>
                <w:rFonts w:ascii="Arial Narrow" w:hAnsi="Arial Narrow"/>
                <w:lang w:val="en-US"/>
              </w:rPr>
              <w:t>inż</w:t>
            </w:r>
            <w:proofErr w:type="spellEnd"/>
            <w:r w:rsidRPr="00874C04">
              <w:rPr>
                <w:rFonts w:ascii="Arial Narrow" w:hAnsi="Arial Narrow"/>
                <w:lang w:val="en-US"/>
              </w:rPr>
              <w:t xml:space="preserve">. </w:t>
            </w:r>
            <w:r w:rsidRPr="00874C04">
              <w:rPr>
                <w:rFonts w:ascii="Arial Narrow" w:hAnsi="Arial Narrow"/>
              </w:rPr>
              <w:t>Anna Zawada-Tomkiewicz</w:t>
            </w:r>
          </w:p>
        </w:tc>
      </w:tr>
    </w:tbl>
    <w:p w:rsidR="00D61DA5" w:rsidRPr="001A7288" w:rsidRDefault="00D61DA5"/>
    <w:sectPr w:rsidR="00D61DA5" w:rsidRPr="001A7288" w:rsidSect="00D6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5DF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9B497A"/>
    <w:rsid w:val="000E7D08"/>
    <w:rsid w:val="001A7288"/>
    <w:rsid w:val="001E3732"/>
    <w:rsid w:val="002B2A0F"/>
    <w:rsid w:val="00341B4A"/>
    <w:rsid w:val="0047287F"/>
    <w:rsid w:val="0050497B"/>
    <w:rsid w:val="00716B5A"/>
    <w:rsid w:val="0083559E"/>
    <w:rsid w:val="00874C04"/>
    <w:rsid w:val="00906302"/>
    <w:rsid w:val="009B497A"/>
    <w:rsid w:val="00A25366"/>
    <w:rsid w:val="00B0376E"/>
    <w:rsid w:val="00B75CDC"/>
    <w:rsid w:val="00C86DC9"/>
    <w:rsid w:val="00D61DA5"/>
    <w:rsid w:val="00F25588"/>
    <w:rsid w:val="00F7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9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4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11</cp:revision>
  <cp:lastPrinted>2016-11-14T11:20:00Z</cp:lastPrinted>
  <dcterms:created xsi:type="dcterms:W3CDTF">2016-11-07T11:45:00Z</dcterms:created>
  <dcterms:modified xsi:type="dcterms:W3CDTF">2017-04-27T08:50:00Z</dcterms:modified>
</cp:coreProperties>
</file>